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A6" w:rsidRDefault="004D0910" w:rsidP="005F36A6">
      <w:pPr>
        <w:rPr>
          <w:b/>
          <w:lang w:val="es-ES"/>
        </w:rPr>
      </w:pPr>
      <w:r>
        <w:rPr>
          <w:b/>
          <w:lang w:val="es-ES"/>
        </w:rPr>
        <w:t xml:space="preserve">PRINCIPIOS CLAVES PARA LA PREDICACIÓN </w:t>
      </w:r>
    </w:p>
    <w:p w:rsidR="00F95835" w:rsidRDefault="004D0910" w:rsidP="005F36A6">
      <w:pPr>
        <w:rPr>
          <w:b/>
          <w:lang w:val="es-ES"/>
        </w:rPr>
      </w:pPr>
      <w:r>
        <w:rPr>
          <w:b/>
          <w:lang w:val="es-ES"/>
        </w:rPr>
        <w:t>Guillermo Green</w:t>
      </w:r>
    </w:p>
    <w:p w:rsidR="005F36A6" w:rsidRDefault="005F36A6" w:rsidP="005F36A6">
      <w:pPr>
        <w:rPr>
          <w:b/>
          <w:lang w:val="es-ES"/>
        </w:rPr>
      </w:pPr>
      <w:r>
        <w:rPr>
          <w:b/>
          <w:lang w:val="es-ES"/>
        </w:rPr>
        <w:t>SÍLABO</w:t>
      </w:r>
    </w:p>
    <w:p w:rsidR="005F36A6" w:rsidRDefault="005F36A6" w:rsidP="005F36A6">
      <w:pPr>
        <w:rPr>
          <w:b/>
          <w:lang w:val="es-ES"/>
        </w:rPr>
      </w:pPr>
    </w:p>
    <w:p w:rsidR="005F36A6" w:rsidRPr="00EB1FFF" w:rsidRDefault="005F36A6" w:rsidP="005F36A6">
      <w:pPr>
        <w:rPr>
          <w:b/>
          <w:lang w:val="es-ES"/>
        </w:rPr>
      </w:pPr>
      <w:r w:rsidRPr="00EB1FFF">
        <w:rPr>
          <w:b/>
          <w:lang w:val="es-ES"/>
        </w:rPr>
        <w:t>Descripción del curso</w:t>
      </w:r>
    </w:p>
    <w:p w:rsidR="005F36A6" w:rsidRPr="00716B6B" w:rsidRDefault="005F36A6" w:rsidP="005F36A6">
      <w:pPr>
        <w:ind w:left="720"/>
        <w:rPr>
          <w:rFonts w:ascii="Calibri" w:eastAsia="Calibri" w:hAnsi="Calibri" w:cs="Times New Roman"/>
          <w:lang w:val="es-ES_tradnl"/>
        </w:rPr>
      </w:pPr>
      <w:r>
        <w:rPr>
          <w:lang w:val="es-ES_tradnl"/>
        </w:rPr>
        <w:t xml:space="preserve">Este curso presenta los </w:t>
      </w:r>
      <w:r w:rsidRPr="00716B6B">
        <w:rPr>
          <w:rFonts w:ascii="Calibri" w:eastAsia="Calibri" w:hAnsi="Calibri" w:cs="Times New Roman"/>
          <w:lang w:val="es-ES_tradnl"/>
        </w:rPr>
        <w:t xml:space="preserve">principios y </w:t>
      </w:r>
      <w:r>
        <w:rPr>
          <w:lang w:val="es-ES_tradnl"/>
        </w:rPr>
        <w:t xml:space="preserve">la </w:t>
      </w:r>
      <w:r w:rsidRPr="00716B6B">
        <w:rPr>
          <w:rFonts w:ascii="Calibri" w:eastAsia="Calibri" w:hAnsi="Calibri" w:cs="Times New Roman"/>
          <w:lang w:val="es-ES_tradnl"/>
        </w:rPr>
        <w:t>metodologí</w:t>
      </w:r>
      <w:r>
        <w:rPr>
          <w:lang w:val="es-ES_tradnl"/>
        </w:rPr>
        <w:t>a de la predicación bíblica</w:t>
      </w:r>
      <w:r w:rsidR="00897638">
        <w:rPr>
          <w:lang w:val="es-ES_tradnl"/>
        </w:rPr>
        <w:t xml:space="preserve">. </w:t>
      </w:r>
    </w:p>
    <w:p w:rsidR="005F36A6" w:rsidRPr="009D46D3" w:rsidRDefault="00623CBA" w:rsidP="005F36A6">
      <w:pPr>
        <w:rPr>
          <w:b/>
          <w:lang w:val="es-ES"/>
        </w:rPr>
      </w:pPr>
      <w:r>
        <w:rPr>
          <w:b/>
          <w:lang w:val="es-ES"/>
        </w:rPr>
        <w:t>Texto</w:t>
      </w:r>
      <w:r w:rsidR="00F076B5">
        <w:rPr>
          <w:b/>
          <w:lang w:val="es-ES"/>
        </w:rPr>
        <w:t>s</w:t>
      </w:r>
    </w:p>
    <w:p w:rsidR="005F36A6" w:rsidRDefault="004D0910" w:rsidP="005F36A6">
      <w:pPr>
        <w:ind w:left="720"/>
        <w:rPr>
          <w:i/>
          <w:lang w:val="es-ES"/>
        </w:rPr>
      </w:pPr>
      <w:r>
        <w:rPr>
          <w:lang w:val="es-ES"/>
        </w:rPr>
        <w:t>Guillermo Green</w:t>
      </w:r>
      <w:r w:rsidR="005F36A6" w:rsidRPr="005F36A6">
        <w:rPr>
          <w:lang w:val="es-ES"/>
        </w:rPr>
        <w:t xml:space="preserve">, </w:t>
      </w:r>
      <w:r>
        <w:rPr>
          <w:i/>
          <w:lang w:val="es-ES"/>
        </w:rPr>
        <w:t>Principios Claves para la Predicación</w:t>
      </w:r>
    </w:p>
    <w:p w:rsidR="00F076B5" w:rsidRDefault="00F076B5" w:rsidP="005F36A6">
      <w:pPr>
        <w:ind w:left="720"/>
        <w:rPr>
          <w:lang w:val="es-ES"/>
        </w:rPr>
      </w:pPr>
      <w:r>
        <w:rPr>
          <w:lang w:val="es-ES"/>
        </w:rPr>
        <w:t xml:space="preserve">Richard </w:t>
      </w:r>
      <w:proofErr w:type="spellStart"/>
      <w:r>
        <w:rPr>
          <w:lang w:val="es-ES"/>
        </w:rPr>
        <w:t>Ramsay</w:t>
      </w:r>
      <w:proofErr w:type="spellEnd"/>
      <w:r>
        <w:rPr>
          <w:lang w:val="es-ES"/>
        </w:rPr>
        <w:t>, "Ejercicio de Exégesis"</w:t>
      </w:r>
    </w:p>
    <w:p w:rsidR="005F36A6" w:rsidRPr="005C77D5" w:rsidRDefault="005F36A6" w:rsidP="005F36A6">
      <w:pPr>
        <w:rPr>
          <w:b/>
          <w:lang w:val="es-ES"/>
        </w:rPr>
      </w:pPr>
      <w:r w:rsidRPr="005C77D5">
        <w:rPr>
          <w:b/>
          <w:lang w:val="es-ES"/>
        </w:rPr>
        <w:t>Metas y objetivos</w:t>
      </w:r>
    </w:p>
    <w:p w:rsidR="005F36A6" w:rsidRDefault="005F36A6" w:rsidP="005F36A6">
      <w:pPr>
        <w:ind w:left="720"/>
        <w:rPr>
          <w:lang w:val="es-ES"/>
        </w:rPr>
      </w:pPr>
      <w:r>
        <w:rPr>
          <w:lang w:val="es-ES"/>
        </w:rPr>
        <w:t>Metas:</w:t>
      </w:r>
    </w:p>
    <w:p w:rsidR="005F36A6" w:rsidRDefault="005F36A6" w:rsidP="005F36A6">
      <w:pPr>
        <w:ind w:left="720"/>
        <w:rPr>
          <w:lang w:val="es-CL"/>
        </w:rPr>
      </w:pPr>
      <w:r>
        <w:rPr>
          <w:lang w:val="es-CL"/>
        </w:rPr>
        <w:t xml:space="preserve">1. El alumno conocerá los principios </w:t>
      </w:r>
      <w:r w:rsidR="00897638">
        <w:rPr>
          <w:lang w:val="es-CL"/>
        </w:rPr>
        <w:t>de la predicación de un sermón</w:t>
      </w:r>
      <w:r>
        <w:rPr>
          <w:lang w:val="es-CL"/>
        </w:rPr>
        <w:t>.</w:t>
      </w:r>
    </w:p>
    <w:p w:rsidR="005F36A6" w:rsidRDefault="005F36A6" w:rsidP="005F36A6">
      <w:pPr>
        <w:ind w:left="720"/>
        <w:rPr>
          <w:lang w:val="es-CL"/>
        </w:rPr>
      </w:pPr>
      <w:r>
        <w:rPr>
          <w:lang w:val="es-CL"/>
        </w:rPr>
        <w:t xml:space="preserve">2. El alumno aprenderá </w:t>
      </w:r>
      <w:r w:rsidR="00897638">
        <w:rPr>
          <w:lang w:val="es-CL"/>
        </w:rPr>
        <w:t>a</w:t>
      </w:r>
      <w:r>
        <w:rPr>
          <w:lang w:val="es-CL"/>
        </w:rPr>
        <w:t xml:space="preserve"> </w:t>
      </w:r>
      <w:r w:rsidR="00897638">
        <w:rPr>
          <w:lang w:val="es-CL"/>
        </w:rPr>
        <w:t>preparar y predicar un sermón</w:t>
      </w:r>
      <w:r>
        <w:rPr>
          <w:lang w:val="es-CL"/>
        </w:rPr>
        <w:t>.</w:t>
      </w:r>
    </w:p>
    <w:p w:rsidR="005F36A6" w:rsidRDefault="005278F0" w:rsidP="005F36A6">
      <w:pPr>
        <w:ind w:left="720"/>
        <w:rPr>
          <w:lang w:val="es-CL"/>
        </w:rPr>
      </w:pPr>
      <w:r>
        <w:rPr>
          <w:lang w:val="es-CL"/>
        </w:rPr>
        <w:t>Objetivo</w:t>
      </w:r>
      <w:r w:rsidR="005F36A6">
        <w:rPr>
          <w:lang w:val="es-CL"/>
        </w:rPr>
        <w:t>:</w:t>
      </w:r>
    </w:p>
    <w:p w:rsidR="005F36A6" w:rsidRDefault="00897638" w:rsidP="005F36A6">
      <w:pPr>
        <w:ind w:left="720"/>
        <w:rPr>
          <w:lang w:val="es-CL"/>
        </w:rPr>
      </w:pPr>
      <w:r>
        <w:rPr>
          <w:lang w:val="es-CL"/>
        </w:rPr>
        <w:t>El alumno escribirá un sermón.</w:t>
      </w:r>
      <w:r w:rsidR="00E44952">
        <w:rPr>
          <w:lang w:val="es-CL"/>
        </w:rPr>
        <w:t xml:space="preserve"> Usará el contenido para predicar un sermón o enseñar una clase bíblica.</w:t>
      </w:r>
    </w:p>
    <w:p w:rsidR="005F36A6" w:rsidRDefault="005F36A6" w:rsidP="005F36A6">
      <w:pPr>
        <w:rPr>
          <w:b/>
          <w:lang w:val="es-ES"/>
        </w:rPr>
      </w:pPr>
    </w:p>
    <w:p w:rsidR="005F36A6" w:rsidRPr="008728DC" w:rsidRDefault="005F36A6" w:rsidP="005F36A6">
      <w:pPr>
        <w:rPr>
          <w:b/>
          <w:lang w:val="es-ES"/>
        </w:rPr>
      </w:pPr>
      <w:r>
        <w:rPr>
          <w:b/>
          <w:lang w:val="es-ES"/>
        </w:rPr>
        <w:t>Tareas</w:t>
      </w:r>
    </w:p>
    <w:p w:rsidR="005F36A6" w:rsidRDefault="005F36A6" w:rsidP="005F36A6">
      <w:pPr>
        <w:ind w:left="720"/>
        <w:rPr>
          <w:lang w:val="es-ES"/>
        </w:rPr>
      </w:pPr>
      <w:r>
        <w:rPr>
          <w:lang w:val="es-ES"/>
        </w:rPr>
        <w:t>Clase 1</w:t>
      </w:r>
    </w:p>
    <w:p w:rsidR="008278D9" w:rsidRDefault="008278D9" w:rsidP="008278D9">
      <w:pPr>
        <w:ind w:left="720"/>
        <w:rPr>
          <w:lang w:val="es-ES"/>
        </w:rPr>
      </w:pPr>
      <w:r>
        <w:rPr>
          <w:lang w:val="es-ES"/>
        </w:rPr>
        <w:t>Nota: El alumno debe llegar a cada clase con las tareas correspondientes hechas.</w:t>
      </w:r>
    </w:p>
    <w:p w:rsidR="00C57C68" w:rsidRDefault="00F076B5" w:rsidP="00C57C68">
      <w:pPr>
        <w:ind w:left="720"/>
        <w:rPr>
          <w:lang w:val="es-ES"/>
        </w:rPr>
      </w:pPr>
      <w:r>
        <w:rPr>
          <w:lang w:val="es-ES"/>
        </w:rPr>
        <w:t xml:space="preserve">a. </w:t>
      </w:r>
      <w:r w:rsidR="005278F0">
        <w:rPr>
          <w:lang w:val="es-ES"/>
        </w:rPr>
        <w:t>Leer la introducción</w:t>
      </w:r>
      <w:r w:rsidR="005F36A6">
        <w:rPr>
          <w:lang w:val="es-ES"/>
        </w:rPr>
        <w:t xml:space="preserve"> </w:t>
      </w:r>
      <w:r w:rsidR="00E44952">
        <w:rPr>
          <w:lang w:val="es-ES"/>
        </w:rPr>
        <w:t xml:space="preserve">y capítulos 1 y 2 </w:t>
      </w:r>
      <w:r w:rsidR="005F36A6">
        <w:rPr>
          <w:lang w:val="es-ES"/>
        </w:rPr>
        <w:t xml:space="preserve">del texto de </w:t>
      </w:r>
      <w:r w:rsidR="005278F0">
        <w:rPr>
          <w:lang w:val="es-ES"/>
        </w:rPr>
        <w:t>Guillermo Green</w:t>
      </w:r>
      <w:r w:rsidR="00E44952">
        <w:rPr>
          <w:lang w:val="es-ES"/>
        </w:rPr>
        <w:t>,</w:t>
      </w:r>
      <w:r w:rsidR="005F36A6">
        <w:rPr>
          <w:lang w:val="es-ES"/>
        </w:rPr>
        <w:t xml:space="preserve"> y</w:t>
      </w:r>
      <w:r w:rsidR="005278F0">
        <w:rPr>
          <w:lang w:val="es-ES"/>
        </w:rPr>
        <w:t xml:space="preserve"> contestar las "preguntas de reflexión"</w:t>
      </w:r>
      <w:r w:rsidR="005F36A6">
        <w:rPr>
          <w:lang w:val="es-ES"/>
        </w:rPr>
        <w:t xml:space="preserve"> </w:t>
      </w:r>
      <w:r w:rsidR="005278F0">
        <w:rPr>
          <w:lang w:val="es-ES"/>
        </w:rPr>
        <w:t>al final de cada capítulo.</w:t>
      </w:r>
    </w:p>
    <w:p w:rsidR="00F076B5" w:rsidRPr="008417C3" w:rsidRDefault="00E979E9" w:rsidP="005F36A6">
      <w:pPr>
        <w:ind w:left="720"/>
        <w:rPr>
          <w:lang w:val="es-ES"/>
        </w:rPr>
      </w:pPr>
      <w:r>
        <w:rPr>
          <w:lang w:val="es-ES"/>
        </w:rPr>
        <w:t>b. Leer sección I</w:t>
      </w:r>
      <w:r w:rsidR="00F076B5">
        <w:rPr>
          <w:lang w:val="es-ES"/>
        </w:rPr>
        <w:t xml:space="preserve"> del "Ejercicio de Exégesis" de Richard </w:t>
      </w:r>
      <w:proofErr w:type="spellStart"/>
      <w:r w:rsidR="00F076B5">
        <w:rPr>
          <w:lang w:val="es-ES"/>
        </w:rPr>
        <w:t>Ramsay</w:t>
      </w:r>
      <w:proofErr w:type="spellEnd"/>
      <w:r w:rsidR="00F076B5">
        <w:rPr>
          <w:lang w:val="es-ES"/>
        </w:rPr>
        <w:t xml:space="preserve">, y si es posible, siga las instrucciones para instalar el programa </w:t>
      </w:r>
      <w:r w:rsidR="00F076B5" w:rsidRPr="00F076B5">
        <w:rPr>
          <w:i/>
          <w:lang w:val="es-ES"/>
        </w:rPr>
        <w:t>e-</w:t>
      </w:r>
      <w:proofErr w:type="spellStart"/>
      <w:r w:rsidR="00F076B5" w:rsidRPr="00F076B5">
        <w:rPr>
          <w:i/>
          <w:lang w:val="es-ES"/>
        </w:rPr>
        <w:t>Sword</w:t>
      </w:r>
      <w:proofErr w:type="spellEnd"/>
      <w:r w:rsidR="00F076B5">
        <w:rPr>
          <w:lang w:val="es-ES"/>
        </w:rPr>
        <w:t xml:space="preserve"> en su computadora.</w:t>
      </w:r>
    </w:p>
    <w:p w:rsidR="005F36A6" w:rsidRDefault="005F36A6" w:rsidP="005F36A6">
      <w:pPr>
        <w:ind w:left="720"/>
        <w:rPr>
          <w:lang w:val="es-ES"/>
        </w:rPr>
      </w:pPr>
      <w:r>
        <w:rPr>
          <w:lang w:val="es-ES"/>
        </w:rPr>
        <w:t>Clase 2</w:t>
      </w:r>
    </w:p>
    <w:p w:rsidR="00F076B5" w:rsidRDefault="00F076B5" w:rsidP="00F076B5">
      <w:pPr>
        <w:ind w:left="720"/>
        <w:rPr>
          <w:lang w:val="es-ES"/>
        </w:rPr>
      </w:pPr>
      <w:r>
        <w:rPr>
          <w:lang w:val="es-ES"/>
        </w:rPr>
        <w:t xml:space="preserve">a. </w:t>
      </w:r>
      <w:r w:rsidR="005278F0">
        <w:rPr>
          <w:lang w:val="es-ES"/>
        </w:rPr>
        <w:t>Leer capítulos 3 y 4 del texto de Guillermo Green, y contestar las "preguntas de reflexión" al final de cada capítulo.</w:t>
      </w:r>
    </w:p>
    <w:p w:rsidR="00F076B5" w:rsidRDefault="00E979E9" w:rsidP="005F36A6">
      <w:pPr>
        <w:ind w:left="720"/>
        <w:rPr>
          <w:lang w:val="es-ES"/>
        </w:rPr>
      </w:pPr>
      <w:r>
        <w:rPr>
          <w:lang w:val="es-ES"/>
        </w:rPr>
        <w:lastRenderedPageBreak/>
        <w:t>b. Leer secciones II y III</w:t>
      </w:r>
      <w:r w:rsidR="00F076B5">
        <w:rPr>
          <w:lang w:val="es-ES"/>
        </w:rPr>
        <w:t xml:space="preserve"> del "Ejercicio de Exégesis" de Richard </w:t>
      </w:r>
      <w:proofErr w:type="spellStart"/>
      <w:r w:rsidR="00F076B5">
        <w:rPr>
          <w:lang w:val="es-ES"/>
        </w:rPr>
        <w:t>Ramsay</w:t>
      </w:r>
      <w:proofErr w:type="spellEnd"/>
      <w:r w:rsidR="00F076B5">
        <w:rPr>
          <w:lang w:val="es-ES"/>
        </w:rPr>
        <w:t>, y complete las tareas indicadas. Estas tareas serán entregadas en la última clase.</w:t>
      </w:r>
    </w:p>
    <w:p w:rsidR="005F36A6" w:rsidRDefault="005F36A6" w:rsidP="005F36A6">
      <w:pPr>
        <w:ind w:left="720"/>
        <w:rPr>
          <w:lang w:val="es-ES"/>
        </w:rPr>
      </w:pPr>
      <w:r>
        <w:rPr>
          <w:lang w:val="es-ES"/>
        </w:rPr>
        <w:t>Clase 3</w:t>
      </w:r>
    </w:p>
    <w:p w:rsidR="00F076B5" w:rsidRDefault="00F076B5" w:rsidP="00F076B5">
      <w:pPr>
        <w:ind w:left="720"/>
        <w:rPr>
          <w:lang w:val="es-ES"/>
        </w:rPr>
      </w:pPr>
      <w:r>
        <w:rPr>
          <w:lang w:val="es-ES"/>
        </w:rPr>
        <w:t xml:space="preserve">a. </w:t>
      </w:r>
      <w:r w:rsidR="005278F0">
        <w:rPr>
          <w:lang w:val="es-ES"/>
        </w:rPr>
        <w:t>Leer capítulos 5 y 6 del texto de Guillermo Green, y contestar las "preguntas de reflexión" al final de cada capítulo.</w:t>
      </w:r>
    </w:p>
    <w:p w:rsidR="00F076B5" w:rsidRDefault="00E979E9" w:rsidP="00E44952">
      <w:pPr>
        <w:ind w:left="720"/>
        <w:rPr>
          <w:lang w:val="es-ES"/>
        </w:rPr>
      </w:pPr>
      <w:r>
        <w:rPr>
          <w:lang w:val="es-ES"/>
        </w:rPr>
        <w:t>b. Leer sección IV</w:t>
      </w:r>
      <w:r w:rsidR="00F076B5">
        <w:rPr>
          <w:lang w:val="es-ES"/>
        </w:rPr>
        <w:t xml:space="preserve"> del "Ejercicio de Exégesis" de Richard </w:t>
      </w:r>
      <w:proofErr w:type="spellStart"/>
      <w:r w:rsidR="00F076B5">
        <w:rPr>
          <w:lang w:val="es-ES"/>
        </w:rPr>
        <w:t>Ramsay</w:t>
      </w:r>
      <w:proofErr w:type="spellEnd"/>
      <w:r w:rsidR="00F076B5">
        <w:rPr>
          <w:lang w:val="es-ES"/>
        </w:rPr>
        <w:t>, y complete las tareas indicadas. Estas tareas serán entregadas en la última clase.</w:t>
      </w:r>
    </w:p>
    <w:p w:rsidR="005F36A6" w:rsidRDefault="005F36A6" w:rsidP="005F36A6">
      <w:pPr>
        <w:ind w:left="720"/>
        <w:rPr>
          <w:lang w:val="es-ES"/>
        </w:rPr>
      </w:pPr>
      <w:r>
        <w:rPr>
          <w:lang w:val="es-ES"/>
        </w:rPr>
        <w:t>Clase 4</w:t>
      </w:r>
    </w:p>
    <w:p w:rsidR="00F076B5" w:rsidRDefault="00F076B5" w:rsidP="00F076B5">
      <w:pPr>
        <w:ind w:left="720"/>
        <w:rPr>
          <w:lang w:val="es-ES"/>
        </w:rPr>
      </w:pPr>
      <w:r>
        <w:rPr>
          <w:lang w:val="es-ES"/>
        </w:rPr>
        <w:t xml:space="preserve">a. </w:t>
      </w:r>
      <w:r w:rsidR="005278F0">
        <w:rPr>
          <w:lang w:val="es-ES"/>
        </w:rPr>
        <w:t>Leer capítulo 7 y el apéndice 1 del texto de Guillermo Green. Contestar las "preguntas de reflexión" al final de cada capítulo 7, y anote las enseñanzas más importantes del apéndice 1.</w:t>
      </w:r>
    </w:p>
    <w:p w:rsidR="00F076B5" w:rsidRDefault="00E979E9" w:rsidP="00F076B5">
      <w:pPr>
        <w:ind w:left="720"/>
        <w:rPr>
          <w:lang w:val="es-ES"/>
        </w:rPr>
      </w:pPr>
      <w:r>
        <w:rPr>
          <w:lang w:val="es-ES"/>
        </w:rPr>
        <w:t>b. Leer sección V</w:t>
      </w:r>
      <w:r w:rsidR="00F076B5">
        <w:rPr>
          <w:lang w:val="es-ES"/>
        </w:rPr>
        <w:t xml:space="preserve"> del "Ejercicio de Exégesis" de Richard </w:t>
      </w:r>
      <w:proofErr w:type="spellStart"/>
      <w:r w:rsidR="00F076B5">
        <w:rPr>
          <w:lang w:val="es-ES"/>
        </w:rPr>
        <w:t>Ramsay</w:t>
      </w:r>
      <w:proofErr w:type="spellEnd"/>
      <w:r w:rsidR="00F076B5">
        <w:rPr>
          <w:lang w:val="es-ES"/>
        </w:rPr>
        <w:t>, y complete las tareas indicadas. Estas tareas serán entregadas en la última clase.</w:t>
      </w:r>
    </w:p>
    <w:p w:rsidR="005F36A6" w:rsidRDefault="005F36A6" w:rsidP="005F36A6">
      <w:pPr>
        <w:ind w:left="720"/>
        <w:rPr>
          <w:lang w:val="es-ES"/>
        </w:rPr>
      </w:pPr>
      <w:r>
        <w:rPr>
          <w:lang w:val="es-ES"/>
        </w:rPr>
        <w:t>Clase 5</w:t>
      </w:r>
    </w:p>
    <w:p w:rsidR="00F076B5" w:rsidRDefault="00F076B5" w:rsidP="00F076B5">
      <w:pPr>
        <w:ind w:left="720"/>
        <w:rPr>
          <w:lang w:val="es-ES"/>
        </w:rPr>
      </w:pPr>
      <w:r>
        <w:rPr>
          <w:lang w:val="es-ES"/>
        </w:rPr>
        <w:t xml:space="preserve">a. </w:t>
      </w:r>
      <w:r w:rsidR="005278F0">
        <w:rPr>
          <w:lang w:val="es-ES"/>
        </w:rPr>
        <w:t>Leer los apéndices 2 y 3 del texto de Guillermo Green, y anote las enseñanzas más importantes de cada apéndice.</w:t>
      </w:r>
    </w:p>
    <w:p w:rsidR="00F076B5" w:rsidRDefault="00E979E9" w:rsidP="00F076B5">
      <w:pPr>
        <w:ind w:left="720"/>
        <w:rPr>
          <w:lang w:val="es-ES"/>
        </w:rPr>
      </w:pPr>
      <w:r>
        <w:rPr>
          <w:lang w:val="es-ES"/>
        </w:rPr>
        <w:t>b. Leer sección VI</w:t>
      </w:r>
      <w:r w:rsidR="00F076B5">
        <w:rPr>
          <w:lang w:val="es-ES"/>
        </w:rPr>
        <w:t xml:space="preserve"> del "Ejercicio de Exégesis" de Richard </w:t>
      </w:r>
      <w:proofErr w:type="spellStart"/>
      <w:r w:rsidR="00F076B5">
        <w:rPr>
          <w:lang w:val="es-ES"/>
        </w:rPr>
        <w:t>Ramsay</w:t>
      </w:r>
      <w:proofErr w:type="spellEnd"/>
      <w:r w:rsidR="00F076B5">
        <w:rPr>
          <w:lang w:val="es-ES"/>
        </w:rPr>
        <w:t>, y complete las tareas indicadas. Estas tareas serán entregadas en la última clase.</w:t>
      </w:r>
    </w:p>
    <w:p w:rsidR="005F36A6" w:rsidRDefault="005F36A6" w:rsidP="005F36A6">
      <w:pPr>
        <w:ind w:left="720"/>
        <w:rPr>
          <w:lang w:val="es-ES"/>
        </w:rPr>
      </w:pPr>
      <w:r>
        <w:rPr>
          <w:lang w:val="es-ES"/>
        </w:rPr>
        <w:t>Clase 6</w:t>
      </w:r>
    </w:p>
    <w:p w:rsidR="00C92E08" w:rsidRPr="009A5980" w:rsidRDefault="009A5980" w:rsidP="005F36A6">
      <w:pPr>
        <w:ind w:left="720"/>
        <w:rPr>
          <w:lang w:val="es-ES"/>
        </w:rPr>
      </w:pPr>
      <w:r>
        <w:rPr>
          <w:lang w:val="es-ES"/>
        </w:rPr>
        <w:t>Escribir la</w:t>
      </w:r>
      <w:r w:rsidR="00C92E08">
        <w:rPr>
          <w:lang w:val="es-ES"/>
        </w:rPr>
        <w:t xml:space="preserve"> primera versión de un sermón</w:t>
      </w:r>
      <w:r>
        <w:rPr>
          <w:lang w:val="es-ES"/>
        </w:rPr>
        <w:t>, aplicando las enseñan</w:t>
      </w:r>
      <w:r w:rsidR="005278F0">
        <w:rPr>
          <w:lang w:val="es-ES"/>
        </w:rPr>
        <w:t>zas del texto de Guillermo Green</w:t>
      </w:r>
      <w:r w:rsidR="00F076B5">
        <w:rPr>
          <w:lang w:val="es-ES"/>
        </w:rPr>
        <w:t xml:space="preserve">.  Utilice los resultados de su </w:t>
      </w:r>
      <w:r w:rsidR="00C92E08">
        <w:rPr>
          <w:lang w:val="es-ES"/>
        </w:rPr>
        <w:t xml:space="preserve">"Ejercicio de Exégesis" que </w:t>
      </w:r>
      <w:r w:rsidR="00F076B5">
        <w:rPr>
          <w:lang w:val="es-ES"/>
        </w:rPr>
        <w:t xml:space="preserve">ha realizado. </w:t>
      </w:r>
    </w:p>
    <w:p w:rsidR="005F36A6" w:rsidRDefault="005F36A6" w:rsidP="005F36A6">
      <w:pPr>
        <w:ind w:left="720"/>
        <w:rPr>
          <w:lang w:val="es-ES"/>
        </w:rPr>
      </w:pPr>
      <w:r>
        <w:rPr>
          <w:lang w:val="es-ES"/>
        </w:rPr>
        <w:t>Clase 7</w:t>
      </w:r>
    </w:p>
    <w:p w:rsidR="009A5980" w:rsidRDefault="009A5980" w:rsidP="005F36A6">
      <w:pPr>
        <w:ind w:left="720"/>
        <w:rPr>
          <w:lang w:val="es-ES"/>
        </w:rPr>
      </w:pPr>
      <w:r>
        <w:rPr>
          <w:lang w:val="es-ES"/>
        </w:rPr>
        <w:t>Escribir la versión final del sermón. Redacte con cuidado el documento. Corrija la ortografía. Revise la organización. ¿Está claro el punto del sermón? ¿Las transiciones son fáciles de seguir? ¿Hay buenas ilustraciones? ¿Tiene buena introducción y buena conclusión? Aplique las pau</w:t>
      </w:r>
      <w:r w:rsidR="005278F0">
        <w:rPr>
          <w:lang w:val="es-ES"/>
        </w:rPr>
        <w:t>tas del texto de Guillermo Green</w:t>
      </w:r>
      <w:r>
        <w:rPr>
          <w:lang w:val="es-ES"/>
        </w:rPr>
        <w:t>, y asegúrese que el sermón haya sido bien redactado. Si es posible, predique el sermón en algún lugar. Si no puede predicar, podría utilizar el contenido del sermón para enseñar un estudio bíblico. Pida que alguien evalúe su sermón o estudio bíblico. Posiblemente pueda grabar el sermón o el estudio y pedir la evaluación de otros alumnos del curso o de algún amigo.</w:t>
      </w:r>
    </w:p>
    <w:p w:rsidR="005F36A6" w:rsidRDefault="005F36A6" w:rsidP="00FE1285">
      <w:pPr>
        <w:ind w:left="720"/>
        <w:rPr>
          <w:lang w:val="es-ES"/>
        </w:rPr>
      </w:pPr>
      <w:r>
        <w:rPr>
          <w:lang w:val="es-ES"/>
        </w:rPr>
        <w:t>Clase 8</w:t>
      </w:r>
    </w:p>
    <w:p w:rsidR="00623CBA" w:rsidRDefault="00623CBA" w:rsidP="005F36A6">
      <w:pPr>
        <w:ind w:left="720"/>
        <w:rPr>
          <w:lang w:val="es-ES"/>
        </w:rPr>
      </w:pPr>
      <w:r>
        <w:rPr>
          <w:lang w:val="es-ES"/>
        </w:rPr>
        <w:t>a. Terminar el sermón escrito y prepararse para entregarlo.</w:t>
      </w:r>
    </w:p>
    <w:p w:rsidR="005F36A6" w:rsidRDefault="005278F0" w:rsidP="005278F0">
      <w:pPr>
        <w:ind w:left="720"/>
        <w:rPr>
          <w:lang w:val="es-ES"/>
        </w:rPr>
      </w:pPr>
      <w:r>
        <w:rPr>
          <w:lang w:val="es-ES"/>
        </w:rPr>
        <w:lastRenderedPageBreak/>
        <w:t>b</w:t>
      </w:r>
      <w:r w:rsidR="00F076B5">
        <w:rPr>
          <w:lang w:val="es-ES"/>
        </w:rPr>
        <w:t>. Prepararse para entregar</w:t>
      </w:r>
      <w:r w:rsidR="00AB3266">
        <w:rPr>
          <w:lang w:val="es-ES"/>
        </w:rPr>
        <w:t xml:space="preserve"> las tareas d</w:t>
      </w:r>
      <w:r w:rsidR="00F076B5">
        <w:rPr>
          <w:lang w:val="es-ES"/>
        </w:rPr>
        <w:t>el "Ejercicio de Exégesis".</w:t>
      </w:r>
    </w:p>
    <w:p w:rsidR="005F36A6" w:rsidRPr="008728DC" w:rsidRDefault="005F36A6" w:rsidP="005F36A6">
      <w:pPr>
        <w:rPr>
          <w:b/>
          <w:lang w:val="es-ES"/>
        </w:rPr>
      </w:pPr>
      <w:r w:rsidRPr="008728DC">
        <w:rPr>
          <w:b/>
          <w:lang w:val="es-ES"/>
        </w:rPr>
        <w:t>Evaluación</w:t>
      </w:r>
    </w:p>
    <w:p w:rsidR="005F36A6" w:rsidRDefault="00864A9B" w:rsidP="005F36A6">
      <w:pPr>
        <w:ind w:left="720"/>
        <w:rPr>
          <w:lang w:val="es-ES"/>
        </w:rPr>
      </w:pPr>
      <w:r>
        <w:rPr>
          <w:lang w:val="es-ES"/>
        </w:rPr>
        <w:t xml:space="preserve">La nota final </w:t>
      </w:r>
      <w:r w:rsidR="005F36A6">
        <w:rPr>
          <w:lang w:val="es-ES"/>
        </w:rPr>
        <w:t>para el curso será calculada así:</w:t>
      </w:r>
    </w:p>
    <w:p w:rsidR="005F36A6" w:rsidRDefault="005278F0" w:rsidP="005F36A6">
      <w:pPr>
        <w:ind w:left="720"/>
        <w:rPr>
          <w:lang w:val="es-ES"/>
        </w:rPr>
      </w:pPr>
      <w:r>
        <w:rPr>
          <w:lang w:val="es-ES"/>
        </w:rPr>
        <w:tab/>
        <w:t>6</w:t>
      </w:r>
      <w:r w:rsidR="00AB3266">
        <w:rPr>
          <w:lang w:val="es-ES"/>
        </w:rPr>
        <w:t>0</w:t>
      </w:r>
      <w:r w:rsidR="005F36A6">
        <w:rPr>
          <w:lang w:val="es-ES"/>
        </w:rPr>
        <w:t xml:space="preserve">% </w:t>
      </w:r>
      <w:r w:rsidR="00E44952">
        <w:rPr>
          <w:lang w:val="es-ES"/>
        </w:rPr>
        <w:t>Sermón escrito</w:t>
      </w:r>
    </w:p>
    <w:p w:rsidR="00AB3266" w:rsidRPr="00AB3266" w:rsidRDefault="005278F0" w:rsidP="005F36A6">
      <w:pPr>
        <w:ind w:left="720"/>
        <w:rPr>
          <w:lang w:val="es-ES"/>
        </w:rPr>
      </w:pPr>
      <w:r>
        <w:rPr>
          <w:lang w:val="es-ES"/>
        </w:rPr>
        <w:tab/>
        <w:t>4</w:t>
      </w:r>
      <w:r w:rsidR="00AB3266">
        <w:rPr>
          <w:lang w:val="es-ES"/>
        </w:rPr>
        <w:t>0</w:t>
      </w:r>
      <w:r w:rsidR="00AB3266" w:rsidRPr="00C57C68">
        <w:rPr>
          <w:lang w:val="es-ES"/>
        </w:rPr>
        <w:t xml:space="preserve">% Ejercicio de </w:t>
      </w:r>
      <w:r w:rsidR="00AB3266">
        <w:rPr>
          <w:lang w:val="es-ES"/>
        </w:rPr>
        <w:t>Exégesis</w:t>
      </w:r>
    </w:p>
    <w:p w:rsidR="00234D04" w:rsidRDefault="00234D04" w:rsidP="00234D04">
      <w:pPr>
        <w:ind w:left="720"/>
        <w:rPr>
          <w:lang w:val="es-ES"/>
        </w:rPr>
      </w:pPr>
      <w:r>
        <w:rPr>
          <w:lang w:val="es-ES"/>
        </w:rPr>
        <w:t>Para evaluar los sermones, se usarán las siguientes pautas:</w:t>
      </w:r>
    </w:p>
    <w:p w:rsidR="00234D04" w:rsidRDefault="00234D04" w:rsidP="00234D04">
      <w:pPr>
        <w:ind w:left="720"/>
        <w:rPr>
          <w:lang w:val="es-ES"/>
        </w:rPr>
      </w:pPr>
      <w:r>
        <w:rPr>
          <w:lang w:val="es-ES"/>
        </w:rPr>
        <w:tab/>
        <w:t>5% Ortografía (¿Hay pocos errores?)</w:t>
      </w:r>
      <w:r>
        <w:rPr>
          <w:lang w:val="es-ES"/>
        </w:rPr>
        <w:br/>
      </w:r>
      <w:r>
        <w:rPr>
          <w:lang w:val="es-ES"/>
        </w:rPr>
        <w:tab/>
        <w:t>5% Introducción (¿Capta el interés? ¿Está relacionado con el tema del sermón?)</w:t>
      </w:r>
      <w:r>
        <w:rPr>
          <w:lang w:val="es-ES"/>
        </w:rPr>
        <w:br/>
      </w:r>
      <w:r>
        <w:rPr>
          <w:lang w:val="es-ES"/>
        </w:rPr>
        <w:tab/>
        <w:t>5% Ilustraciones (¿Son apropiados? ¿Se entiende el punto?)</w:t>
      </w:r>
      <w:r>
        <w:rPr>
          <w:lang w:val="es-ES"/>
        </w:rPr>
        <w:br/>
      </w:r>
      <w:r>
        <w:rPr>
          <w:lang w:val="es-ES"/>
        </w:rPr>
        <w:tab/>
        <w:t>5% Conclusión (¿Resume el punto principal del sermón?)</w:t>
      </w:r>
    </w:p>
    <w:p w:rsidR="00234D04" w:rsidRDefault="00234D04" w:rsidP="00234D04">
      <w:pPr>
        <w:ind w:left="720"/>
        <w:rPr>
          <w:lang w:val="es-ES"/>
        </w:rPr>
      </w:pPr>
      <w:r>
        <w:rPr>
          <w:lang w:val="es-ES"/>
        </w:rPr>
        <w:tab/>
        <w:t>Contenido en general:</w:t>
      </w:r>
    </w:p>
    <w:p w:rsidR="00234D04" w:rsidRDefault="00234D04" w:rsidP="005F36A6">
      <w:pPr>
        <w:ind w:left="720"/>
        <w:rPr>
          <w:lang w:val="es-ES"/>
        </w:rPr>
      </w:pPr>
      <w:r>
        <w:rPr>
          <w:lang w:val="es-ES"/>
        </w:rPr>
        <w:tab/>
      </w:r>
      <w:r>
        <w:rPr>
          <w:lang w:val="es-ES"/>
        </w:rPr>
        <w:tab/>
        <w:t>20% ¿Está claro? ¿Está bien organizado?</w:t>
      </w:r>
      <w:r>
        <w:rPr>
          <w:lang w:val="es-ES"/>
        </w:rPr>
        <w:br/>
      </w:r>
      <w:r>
        <w:rPr>
          <w:lang w:val="es-ES"/>
        </w:rPr>
        <w:tab/>
      </w:r>
      <w:r>
        <w:rPr>
          <w:lang w:val="es-ES"/>
        </w:rPr>
        <w:tab/>
        <w:t xml:space="preserve">20% ¿Es interesante? </w:t>
      </w:r>
      <w:r>
        <w:rPr>
          <w:lang w:val="es-ES"/>
        </w:rPr>
        <w:br/>
      </w:r>
      <w:r>
        <w:rPr>
          <w:lang w:val="es-ES"/>
        </w:rPr>
        <w:tab/>
      </w:r>
      <w:r>
        <w:rPr>
          <w:lang w:val="es-ES"/>
        </w:rPr>
        <w:tab/>
        <w:t xml:space="preserve">20% ¿Es bíblico? </w:t>
      </w:r>
      <w:r>
        <w:rPr>
          <w:lang w:val="es-ES"/>
        </w:rPr>
        <w:br/>
      </w:r>
      <w:r>
        <w:rPr>
          <w:lang w:val="es-ES"/>
        </w:rPr>
        <w:tab/>
      </w:r>
      <w:r>
        <w:rPr>
          <w:lang w:val="es-ES"/>
        </w:rPr>
        <w:tab/>
        <w:t>20% ¿Tiene aplicaciones prácticas?</w:t>
      </w:r>
    </w:p>
    <w:p w:rsidR="001F0B70" w:rsidRDefault="001F0B70" w:rsidP="001F0B70">
      <w:pPr>
        <w:rPr>
          <w:lang w:val="es-ES"/>
        </w:rPr>
      </w:pPr>
      <w:r>
        <w:rPr>
          <w:lang w:val="es-ES"/>
        </w:rPr>
        <w:tab/>
        <w:t>El significado del sistema de calificaciones es:</w:t>
      </w:r>
    </w:p>
    <w:p w:rsidR="001F0B70" w:rsidRPr="00C74834" w:rsidRDefault="001F0B70" w:rsidP="001F0B70">
      <w:pPr>
        <w:ind w:left="1440"/>
        <w:rPr>
          <w:lang w:val="es-ES"/>
        </w:rPr>
      </w:pPr>
      <w:r>
        <w:rPr>
          <w:lang w:val="es-ES"/>
        </w:rPr>
        <w:t>94</w:t>
      </w:r>
      <w:r w:rsidRPr="00C74834">
        <w:rPr>
          <w:lang w:val="es-ES"/>
        </w:rPr>
        <w:t>-100% = Excelente (A)</w:t>
      </w:r>
    </w:p>
    <w:p w:rsidR="001F0B70" w:rsidRPr="00C74834" w:rsidRDefault="001F0B70" w:rsidP="001F0B70">
      <w:pPr>
        <w:ind w:left="1440"/>
        <w:rPr>
          <w:lang w:val="es-ES"/>
        </w:rPr>
      </w:pPr>
      <w:r>
        <w:rPr>
          <w:lang w:val="es-ES"/>
        </w:rPr>
        <w:t>86-93</w:t>
      </w:r>
      <w:r w:rsidRPr="00C74834">
        <w:rPr>
          <w:lang w:val="es-ES"/>
        </w:rPr>
        <w:t xml:space="preserve">%   = Bueno (B) </w:t>
      </w:r>
    </w:p>
    <w:p w:rsidR="001F0B70" w:rsidRPr="00C74834" w:rsidRDefault="001F0B70" w:rsidP="001F0B70">
      <w:pPr>
        <w:ind w:left="1440"/>
        <w:rPr>
          <w:lang w:val="es-ES"/>
        </w:rPr>
      </w:pPr>
      <w:r>
        <w:rPr>
          <w:lang w:val="es-ES"/>
        </w:rPr>
        <w:t>78-85</w:t>
      </w:r>
      <w:r w:rsidRPr="00C74834">
        <w:rPr>
          <w:lang w:val="es-ES"/>
        </w:rPr>
        <w:t xml:space="preserve">%   = </w:t>
      </w:r>
      <w:r>
        <w:rPr>
          <w:lang w:val="es-ES"/>
        </w:rPr>
        <w:t>Promedio</w:t>
      </w:r>
      <w:r w:rsidRPr="00C74834">
        <w:rPr>
          <w:lang w:val="es-ES"/>
        </w:rPr>
        <w:t xml:space="preserve"> (C)  </w:t>
      </w:r>
    </w:p>
    <w:p w:rsidR="001F0B70" w:rsidRPr="00C74834" w:rsidRDefault="001F0B70" w:rsidP="001F0B70">
      <w:pPr>
        <w:ind w:left="1440"/>
        <w:rPr>
          <w:lang w:val="es-ES"/>
        </w:rPr>
      </w:pPr>
      <w:r>
        <w:rPr>
          <w:lang w:val="es-ES"/>
        </w:rPr>
        <w:t>70-77</w:t>
      </w:r>
      <w:r w:rsidRPr="00C74834">
        <w:rPr>
          <w:lang w:val="es-ES"/>
        </w:rPr>
        <w:t xml:space="preserve">%   = </w:t>
      </w:r>
      <w:r>
        <w:rPr>
          <w:lang w:val="es-ES"/>
        </w:rPr>
        <w:t>Pobre (</w:t>
      </w:r>
      <w:r w:rsidRPr="00C74834">
        <w:rPr>
          <w:lang w:val="es-ES"/>
        </w:rPr>
        <w:t>D</w:t>
      </w:r>
      <w:r>
        <w:rPr>
          <w:lang w:val="es-ES"/>
        </w:rPr>
        <w:t>)</w:t>
      </w:r>
      <w:r w:rsidRPr="00C74834">
        <w:rPr>
          <w:lang w:val="es-ES"/>
        </w:rPr>
        <w:t xml:space="preserve"> </w:t>
      </w:r>
    </w:p>
    <w:p w:rsidR="001F0B70" w:rsidRPr="00BD60EC" w:rsidRDefault="001F0B70" w:rsidP="001F0B70">
      <w:pPr>
        <w:ind w:left="1440"/>
        <w:rPr>
          <w:lang w:val="es-ES"/>
        </w:rPr>
      </w:pPr>
      <w:r>
        <w:rPr>
          <w:lang w:val="es-ES"/>
        </w:rPr>
        <w:t>0-6</w:t>
      </w:r>
      <w:r w:rsidRPr="00C74834">
        <w:rPr>
          <w:lang w:val="es-ES"/>
        </w:rPr>
        <w:t xml:space="preserve">9%     = </w:t>
      </w:r>
      <w:r>
        <w:rPr>
          <w:lang w:val="es-ES"/>
        </w:rPr>
        <w:t>Insuficiente, Reprobado (</w:t>
      </w:r>
      <w:r w:rsidRPr="00C74834">
        <w:rPr>
          <w:lang w:val="es-ES"/>
        </w:rPr>
        <w:t>F</w:t>
      </w:r>
      <w:r>
        <w:rPr>
          <w:lang w:val="es-ES"/>
        </w:rPr>
        <w:t>)</w:t>
      </w:r>
      <w:r w:rsidRPr="00C74834">
        <w:rPr>
          <w:lang w:val="es-ES"/>
        </w:rPr>
        <w:t xml:space="preserve"> </w:t>
      </w:r>
    </w:p>
    <w:p w:rsidR="001F0B70" w:rsidRPr="002B7AD9" w:rsidRDefault="001F0B70" w:rsidP="005F36A6">
      <w:pPr>
        <w:ind w:left="720"/>
        <w:rPr>
          <w:lang w:val="es-ES"/>
        </w:rPr>
      </w:pPr>
    </w:p>
    <w:p w:rsidR="00946F74" w:rsidRDefault="00946F74" w:rsidP="00946F74">
      <w:pPr>
        <w:rPr>
          <w:b/>
          <w:lang w:val="es-ES"/>
        </w:rPr>
      </w:pPr>
      <w:r>
        <w:rPr>
          <w:b/>
          <w:lang w:val="es-ES"/>
        </w:rPr>
        <w:t>Instrucciones para el facilitador</w:t>
      </w:r>
    </w:p>
    <w:p w:rsidR="00946F74" w:rsidRPr="00FA3AFD" w:rsidRDefault="00946F74" w:rsidP="00946F74">
      <w:pPr>
        <w:ind w:left="720"/>
        <w:rPr>
          <w:lang w:val="es-ES"/>
        </w:rPr>
      </w:pPr>
      <w:r>
        <w:rPr>
          <w:lang w:val="es-ES"/>
        </w:rPr>
        <w:t>En estos cursos, el contenido principal de la enseñanza está en el texto o en los textos que el alumno está estudiando. Las instrucciones y las tareas están en el sílabo. El facilitador es fundamentalmente un agente para ayudar en el proceso del aprendiza</w:t>
      </w:r>
      <w:r w:rsidR="00AB3266">
        <w:rPr>
          <w:lang w:val="es-ES"/>
        </w:rPr>
        <w:t>je, y no el profesor que entregue</w:t>
      </w:r>
      <w:r>
        <w:rPr>
          <w:lang w:val="es-ES"/>
        </w:rPr>
        <w:t xml:space="preserve"> la enseñanza. En algunos casos, el facilitador será un profesor que también entregará sus propias enseñanzas, pero no es necesario. Su</w:t>
      </w:r>
      <w:r w:rsidR="00322BBE">
        <w:rPr>
          <w:lang w:val="es-ES"/>
        </w:rPr>
        <w:t>s</w:t>
      </w:r>
      <w:r>
        <w:rPr>
          <w:lang w:val="es-ES"/>
        </w:rPr>
        <w:t xml:space="preserve"> tareas principales son: a) ser un mentor para los alumnos, orando por ellos y ministrando a ellos, para que el curso sea una experiencia rica de crecimiento espiritual, b) guiar las discusiones en las clases para asegurar que los alumnos hayan entendido las enseñanzas principales de la clase, c) administrar las pruebas, d) evaluar las </w:t>
      </w:r>
      <w:r>
        <w:rPr>
          <w:lang w:val="es-ES"/>
        </w:rPr>
        <w:lastRenderedPageBreak/>
        <w:t>pruebas y los trabajos prácticos.</w:t>
      </w:r>
      <w:r w:rsidRPr="003D10D8">
        <w:rPr>
          <w:i/>
          <w:lang w:val="es-ES"/>
        </w:rPr>
        <w:t xml:space="preserve"> Si el facilitador también es un alumno del curso, debe haber otro supervisor que administra las pruebas y evalúa las pruebas y los trabajos prácticos.</w:t>
      </w:r>
    </w:p>
    <w:p w:rsidR="00946F74" w:rsidRDefault="00946F74" w:rsidP="00946F74">
      <w:pPr>
        <w:ind w:left="720"/>
        <w:rPr>
          <w:lang w:val="es-ES"/>
        </w:rPr>
      </w:pPr>
      <w:r>
        <w:rPr>
          <w:lang w:val="es-ES"/>
        </w:rPr>
        <w:t>El facilitador debería conducir las clases de la siguiente manera:</w:t>
      </w:r>
    </w:p>
    <w:p w:rsidR="00946F74" w:rsidRDefault="00946F74" w:rsidP="00946F74">
      <w:pPr>
        <w:ind w:left="720"/>
        <w:rPr>
          <w:lang w:val="es-ES"/>
        </w:rPr>
      </w:pPr>
      <w:r>
        <w:rPr>
          <w:lang w:val="es-ES"/>
        </w:rPr>
        <w:t xml:space="preserve">a) Comience con oración. </w:t>
      </w:r>
    </w:p>
    <w:p w:rsidR="00946F74" w:rsidRDefault="00946F74" w:rsidP="00946F74">
      <w:pPr>
        <w:ind w:left="720"/>
        <w:rPr>
          <w:lang w:val="es-ES"/>
        </w:rPr>
      </w:pPr>
      <w:r>
        <w:rPr>
          <w:lang w:val="es-ES"/>
        </w:rPr>
        <w:t>b) Si hay notas de una prueba o tarea anterior, entréguelas. Aclare cualquier duda acerca de las respuestas o las notas.</w:t>
      </w:r>
    </w:p>
    <w:p w:rsidR="00946F74" w:rsidRDefault="00946F74" w:rsidP="00946F74">
      <w:pPr>
        <w:ind w:left="720"/>
        <w:rPr>
          <w:lang w:val="es-ES"/>
        </w:rPr>
      </w:pPr>
      <w:r>
        <w:rPr>
          <w:lang w:val="es-ES"/>
        </w:rPr>
        <w:t>c) Conversen acerca de los materiales estudiados para la clase actual. Revisen las preguntas de repaso y las preguntas para aplicación personal. El facilitador debería estar preparado, habiendo contestado las preguntas por sí mismo. Pregunte si hay dudas. Revise las enseñanzas principales. Pida que compartan sus respuestas a las preguntas para aplicación personal. Probablemente no habrá tiempo para revisar todas las preguntas, pero puede tocar los puntos más importantes.</w:t>
      </w:r>
    </w:p>
    <w:p w:rsidR="00946F74" w:rsidRDefault="009219F7" w:rsidP="00946F74">
      <w:pPr>
        <w:ind w:left="720"/>
        <w:rPr>
          <w:lang w:val="es-ES"/>
        </w:rPr>
      </w:pPr>
      <w:r>
        <w:rPr>
          <w:lang w:val="es-ES"/>
        </w:rPr>
        <w:t>d</w:t>
      </w:r>
      <w:r w:rsidR="00946F74">
        <w:rPr>
          <w:lang w:val="es-ES"/>
        </w:rPr>
        <w:t>) Pregunte si entienden cuáles son las tareas para la clase siguiente.</w:t>
      </w:r>
    </w:p>
    <w:p w:rsidR="00946F74" w:rsidRDefault="009219F7" w:rsidP="00946F74">
      <w:pPr>
        <w:ind w:left="720"/>
        <w:rPr>
          <w:lang w:val="es-ES"/>
        </w:rPr>
      </w:pPr>
      <w:r>
        <w:rPr>
          <w:lang w:val="es-ES"/>
        </w:rPr>
        <w:t>e</w:t>
      </w:r>
      <w:r w:rsidR="00946F74">
        <w:rPr>
          <w:lang w:val="es-ES"/>
        </w:rPr>
        <w:t>) Termine con oración.</w:t>
      </w:r>
    </w:p>
    <w:p w:rsidR="00946F74" w:rsidRDefault="009219F7" w:rsidP="00946F74">
      <w:pPr>
        <w:ind w:left="720"/>
        <w:rPr>
          <w:lang w:val="es-ES"/>
        </w:rPr>
      </w:pPr>
      <w:r>
        <w:rPr>
          <w:lang w:val="es-ES"/>
        </w:rPr>
        <w:t>f</w:t>
      </w:r>
      <w:r w:rsidR="00946F74">
        <w:rPr>
          <w:lang w:val="es-ES"/>
        </w:rPr>
        <w:t xml:space="preserve">) Después de la clase, trate de conversar con cualquier alumno que parece un poco confundido, desorientado, o desanimado. Trate de ayudarle y animarle.  </w:t>
      </w:r>
    </w:p>
    <w:p w:rsidR="009219F7" w:rsidRDefault="00A61B04" w:rsidP="009219F7">
      <w:pPr>
        <w:ind w:left="720"/>
        <w:rPr>
          <w:lang w:val="es-ES"/>
        </w:rPr>
      </w:pPr>
      <w:r>
        <w:rPr>
          <w:lang w:val="es-ES"/>
        </w:rPr>
        <w:t>g</w:t>
      </w:r>
      <w:r w:rsidR="009219F7">
        <w:rPr>
          <w:lang w:val="es-ES"/>
        </w:rPr>
        <w:t>) Para evaluar los sermones, use las siguientes pautas:</w:t>
      </w:r>
    </w:p>
    <w:p w:rsidR="009219F7" w:rsidRDefault="009219F7" w:rsidP="009219F7">
      <w:pPr>
        <w:ind w:left="720"/>
        <w:rPr>
          <w:lang w:val="es-ES"/>
        </w:rPr>
      </w:pPr>
      <w:r>
        <w:rPr>
          <w:lang w:val="es-ES"/>
        </w:rPr>
        <w:tab/>
      </w:r>
      <w:r w:rsidR="00234D04">
        <w:rPr>
          <w:lang w:val="es-ES"/>
        </w:rPr>
        <w:t>5</w:t>
      </w:r>
      <w:r>
        <w:rPr>
          <w:lang w:val="es-ES"/>
        </w:rPr>
        <w:t>% Ortografía (¿Hay pocos errores?)</w:t>
      </w:r>
      <w:r w:rsidR="00234D04">
        <w:rPr>
          <w:lang w:val="es-ES"/>
        </w:rPr>
        <w:br/>
      </w:r>
      <w:r w:rsidR="00234D04">
        <w:rPr>
          <w:lang w:val="es-ES"/>
        </w:rPr>
        <w:tab/>
        <w:t>5% Introducción (¿Capta el interés? ¿Está relacionado con el tema del sermón?)</w:t>
      </w:r>
      <w:r w:rsidR="00234D04">
        <w:rPr>
          <w:lang w:val="es-ES"/>
        </w:rPr>
        <w:br/>
      </w:r>
      <w:r w:rsidR="00234D04">
        <w:rPr>
          <w:lang w:val="es-ES"/>
        </w:rPr>
        <w:tab/>
        <w:t>5</w:t>
      </w:r>
      <w:r>
        <w:rPr>
          <w:lang w:val="es-ES"/>
        </w:rPr>
        <w:t>% Ilustraciones (¿Son apropiados? ¿Se entiende el punto?)</w:t>
      </w:r>
      <w:r w:rsidR="00234D04">
        <w:rPr>
          <w:lang w:val="es-ES"/>
        </w:rPr>
        <w:br/>
      </w:r>
      <w:r w:rsidR="00234D04">
        <w:rPr>
          <w:lang w:val="es-ES"/>
        </w:rPr>
        <w:tab/>
        <w:t>5</w:t>
      </w:r>
      <w:r>
        <w:rPr>
          <w:lang w:val="es-ES"/>
        </w:rPr>
        <w:t>% Conclusión (¿Resume el punto principal del sermón?)</w:t>
      </w:r>
    </w:p>
    <w:p w:rsidR="00234D04" w:rsidRDefault="009219F7" w:rsidP="009219F7">
      <w:pPr>
        <w:ind w:left="720"/>
        <w:rPr>
          <w:lang w:val="es-ES"/>
        </w:rPr>
      </w:pPr>
      <w:r>
        <w:rPr>
          <w:lang w:val="es-ES"/>
        </w:rPr>
        <w:tab/>
      </w:r>
      <w:r w:rsidR="00234D04">
        <w:rPr>
          <w:lang w:val="es-ES"/>
        </w:rPr>
        <w:t>Contenido en general:</w:t>
      </w:r>
    </w:p>
    <w:p w:rsidR="009219F7" w:rsidRDefault="00234D04" w:rsidP="009219F7">
      <w:pPr>
        <w:ind w:left="720"/>
        <w:rPr>
          <w:lang w:val="es-ES"/>
        </w:rPr>
      </w:pPr>
      <w:r>
        <w:rPr>
          <w:lang w:val="es-ES"/>
        </w:rPr>
        <w:tab/>
      </w:r>
      <w:r>
        <w:rPr>
          <w:lang w:val="es-ES"/>
        </w:rPr>
        <w:tab/>
        <w:t xml:space="preserve">20% </w:t>
      </w:r>
      <w:r w:rsidR="009219F7">
        <w:rPr>
          <w:lang w:val="es-ES"/>
        </w:rPr>
        <w:t xml:space="preserve">¿Está claro? </w:t>
      </w:r>
      <w:r>
        <w:rPr>
          <w:lang w:val="es-ES"/>
        </w:rPr>
        <w:t>¿Está bien organizado?</w:t>
      </w:r>
      <w:r>
        <w:rPr>
          <w:lang w:val="es-ES"/>
        </w:rPr>
        <w:br/>
      </w:r>
      <w:r>
        <w:rPr>
          <w:lang w:val="es-ES"/>
        </w:rPr>
        <w:tab/>
      </w:r>
      <w:r>
        <w:rPr>
          <w:lang w:val="es-ES"/>
        </w:rPr>
        <w:tab/>
        <w:t xml:space="preserve">20% </w:t>
      </w:r>
      <w:r w:rsidR="009219F7">
        <w:rPr>
          <w:lang w:val="es-ES"/>
        </w:rPr>
        <w:t xml:space="preserve">¿Es interesante? </w:t>
      </w:r>
      <w:r>
        <w:rPr>
          <w:lang w:val="es-ES"/>
        </w:rPr>
        <w:br/>
      </w:r>
      <w:r>
        <w:rPr>
          <w:lang w:val="es-ES"/>
        </w:rPr>
        <w:tab/>
      </w:r>
      <w:r>
        <w:rPr>
          <w:lang w:val="es-ES"/>
        </w:rPr>
        <w:tab/>
        <w:t xml:space="preserve">20% </w:t>
      </w:r>
      <w:r w:rsidR="009219F7">
        <w:rPr>
          <w:lang w:val="es-ES"/>
        </w:rPr>
        <w:t>¿Es bíblico?</w:t>
      </w:r>
      <w:r>
        <w:rPr>
          <w:lang w:val="es-ES"/>
        </w:rPr>
        <w:t xml:space="preserve"> </w:t>
      </w:r>
      <w:r>
        <w:rPr>
          <w:lang w:val="es-ES"/>
        </w:rPr>
        <w:br/>
      </w:r>
      <w:r>
        <w:rPr>
          <w:lang w:val="es-ES"/>
        </w:rPr>
        <w:tab/>
      </w:r>
      <w:r>
        <w:rPr>
          <w:lang w:val="es-ES"/>
        </w:rPr>
        <w:tab/>
        <w:t>20% ¿Tiene aplicaciones prácticas?</w:t>
      </w:r>
    </w:p>
    <w:p w:rsidR="009219F7" w:rsidRDefault="00A61B04" w:rsidP="009219F7">
      <w:pPr>
        <w:ind w:left="720"/>
        <w:rPr>
          <w:lang w:val="es-ES"/>
        </w:rPr>
      </w:pPr>
      <w:r>
        <w:rPr>
          <w:lang w:val="es-ES"/>
        </w:rPr>
        <w:t>h) Para evaluar las tareas del "Ejercicio de Exégesis", simplemente vea si ha completado todas las tareas de una manera responsable y seria. La nota será el porcentaje de las tareas que ha completado.</w:t>
      </w:r>
    </w:p>
    <w:p w:rsidR="00C82AD3" w:rsidRPr="005F36A6" w:rsidRDefault="00C82AD3">
      <w:pPr>
        <w:rPr>
          <w:lang w:val="es-ES"/>
        </w:rPr>
      </w:pPr>
    </w:p>
    <w:sectPr w:rsidR="00C82AD3" w:rsidRPr="005F36A6" w:rsidSect="00C960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CB" w:rsidRDefault="004E52CB" w:rsidP="00D801EE">
      <w:pPr>
        <w:spacing w:after="0" w:line="240" w:lineRule="auto"/>
      </w:pPr>
      <w:r>
        <w:separator/>
      </w:r>
    </w:p>
  </w:endnote>
  <w:endnote w:type="continuationSeparator" w:id="0">
    <w:p w:rsidR="004E52CB" w:rsidRDefault="004E52CB" w:rsidP="00D8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4365"/>
      <w:docPartObj>
        <w:docPartGallery w:val="Page Numbers (Bottom of Page)"/>
        <w:docPartUnique/>
      </w:docPartObj>
    </w:sdtPr>
    <w:sdtContent>
      <w:p w:rsidR="00D801EE" w:rsidRDefault="00054826">
        <w:pPr>
          <w:pStyle w:val="Footer"/>
          <w:jc w:val="center"/>
        </w:pPr>
        <w:fldSimple w:instr=" PAGE   \* MERGEFORMAT ">
          <w:r w:rsidR="00E979E9">
            <w:rPr>
              <w:noProof/>
            </w:rPr>
            <w:t>2</w:t>
          </w:r>
        </w:fldSimple>
      </w:p>
    </w:sdtContent>
  </w:sdt>
  <w:p w:rsidR="00D801EE" w:rsidRDefault="00D80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CB" w:rsidRDefault="004E52CB" w:rsidP="00D801EE">
      <w:pPr>
        <w:spacing w:after="0" w:line="240" w:lineRule="auto"/>
      </w:pPr>
      <w:r>
        <w:separator/>
      </w:r>
    </w:p>
  </w:footnote>
  <w:footnote w:type="continuationSeparator" w:id="0">
    <w:p w:rsidR="004E52CB" w:rsidRDefault="004E52CB" w:rsidP="00D801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244AD"/>
    <w:rsid w:val="00054826"/>
    <w:rsid w:val="000C209B"/>
    <w:rsid w:val="001B1841"/>
    <w:rsid w:val="001F0B70"/>
    <w:rsid w:val="00234D04"/>
    <w:rsid w:val="00255C0E"/>
    <w:rsid w:val="00317A25"/>
    <w:rsid w:val="00322BBE"/>
    <w:rsid w:val="004D0910"/>
    <w:rsid w:val="004E52CB"/>
    <w:rsid w:val="005278F0"/>
    <w:rsid w:val="00596887"/>
    <w:rsid w:val="005A3E1E"/>
    <w:rsid w:val="005F36A6"/>
    <w:rsid w:val="00623CBA"/>
    <w:rsid w:val="006D48A4"/>
    <w:rsid w:val="007244AD"/>
    <w:rsid w:val="008278D9"/>
    <w:rsid w:val="00864A9B"/>
    <w:rsid w:val="00897638"/>
    <w:rsid w:val="008C60FE"/>
    <w:rsid w:val="009219F7"/>
    <w:rsid w:val="00946F74"/>
    <w:rsid w:val="009A01DD"/>
    <w:rsid w:val="009A5980"/>
    <w:rsid w:val="00A3374E"/>
    <w:rsid w:val="00A50CF2"/>
    <w:rsid w:val="00A61B04"/>
    <w:rsid w:val="00AB3266"/>
    <w:rsid w:val="00C57C68"/>
    <w:rsid w:val="00C82AD3"/>
    <w:rsid w:val="00C92E08"/>
    <w:rsid w:val="00CB0A27"/>
    <w:rsid w:val="00CD1AF5"/>
    <w:rsid w:val="00D801EE"/>
    <w:rsid w:val="00D8194B"/>
    <w:rsid w:val="00E15197"/>
    <w:rsid w:val="00E17ADF"/>
    <w:rsid w:val="00E44952"/>
    <w:rsid w:val="00E979E9"/>
    <w:rsid w:val="00F076B5"/>
    <w:rsid w:val="00F95835"/>
    <w:rsid w:val="00FA181D"/>
    <w:rsid w:val="00FE1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1EE"/>
  </w:style>
  <w:style w:type="paragraph" w:styleId="Footer">
    <w:name w:val="footer"/>
    <w:basedOn w:val="Normal"/>
    <w:link w:val="FooterChar"/>
    <w:uiPriority w:val="99"/>
    <w:unhideWhenUsed/>
    <w:rsid w:val="00D8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EE"/>
  </w:style>
  <w:style w:type="character" w:styleId="Hyperlink">
    <w:name w:val="Hyperlink"/>
    <w:basedOn w:val="DefaultParagraphFont"/>
    <w:uiPriority w:val="99"/>
    <w:unhideWhenUsed/>
    <w:rsid w:val="00C57C68"/>
    <w:rPr>
      <w:color w:val="0000FF" w:themeColor="hyperlink"/>
      <w:u w:val="single"/>
    </w:rPr>
  </w:style>
  <w:style w:type="character" w:styleId="FollowedHyperlink">
    <w:name w:val="FollowedHyperlink"/>
    <w:basedOn w:val="DefaultParagraphFont"/>
    <w:uiPriority w:val="99"/>
    <w:semiHidden/>
    <w:unhideWhenUsed/>
    <w:rsid w:val="00C57C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Ramsay</dc:creator>
  <cp:lastModifiedBy>HP</cp:lastModifiedBy>
  <cp:revision>4</cp:revision>
  <dcterms:created xsi:type="dcterms:W3CDTF">2015-09-16T09:59:00Z</dcterms:created>
  <dcterms:modified xsi:type="dcterms:W3CDTF">2019-09-18T20:09:00Z</dcterms:modified>
</cp:coreProperties>
</file>